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73" w:rsidRDefault="00956773" w:rsidP="00956773">
      <w:r>
        <w:t>Численность обучающихся по реализуемым образовательным программам за счет бюджетных ассигнований бюджета Саратовской области:</w:t>
      </w:r>
    </w:p>
    <w:p w:rsidR="00956773" w:rsidRDefault="00956773" w:rsidP="00956773"/>
    <w:p w:rsidR="00956773" w:rsidRDefault="00956773" w:rsidP="00956773">
      <w:r>
        <w:t>1-4 классы – 1</w:t>
      </w:r>
      <w:r w:rsidR="007A6823">
        <w:t>47</w:t>
      </w:r>
      <w:r>
        <w:t xml:space="preserve"> человека</w:t>
      </w:r>
    </w:p>
    <w:p w:rsidR="00956773" w:rsidRDefault="00956773" w:rsidP="00956773"/>
    <w:p w:rsidR="00956773" w:rsidRDefault="00956773" w:rsidP="00956773">
      <w:r>
        <w:t>5-9 классы – 1</w:t>
      </w:r>
      <w:r w:rsidR="007A6823">
        <w:t>7</w:t>
      </w:r>
      <w:r>
        <w:t>7 человек</w:t>
      </w:r>
    </w:p>
    <w:p w:rsidR="00956773" w:rsidRDefault="00956773" w:rsidP="00956773"/>
    <w:p w:rsidR="00A035EB" w:rsidRDefault="00956773" w:rsidP="00956773">
      <w:r>
        <w:t xml:space="preserve">10-11 классы – </w:t>
      </w:r>
      <w:r w:rsidR="007A6823">
        <w:t>21</w:t>
      </w:r>
      <w:r>
        <w:t xml:space="preserve"> человек</w:t>
      </w:r>
    </w:p>
    <w:p w:rsidR="007A6823" w:rsidRDefault="007A6823" w:rsidP="00956773"/>
    <w:p w:rsidR="007A6823" w:rsidRDefault="007A6823" w:rsidP="00956773">
      <w:r>
        <w:t>Всего : 345</w:t>
      </w:r>
      <w:bookmarkStart w:id="0" w:name="_GoBack"/>
      <w:bookmarkEnd w:id="0"/>
    </w:p>
    <w:sectPr w:rsidR="007A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DB0"/>
    <w:rsid w:val="005C5DB0"/>
    <w:rsid w:val="007A6823"/>
    <w:rsid w:val="00956773"/>
    <w:rsid w:val="00A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190B"/>
  <w15:docId w15:val="{48107321-0777-4A26-9F5B-B18DE7A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</cp:revision>
  <dcterms:created xsi:type="dcterms:W3CDTF">2022-08-12T19:52:00Z</dcterms:created>
  <dcterms:modified xsi:type="dcterms:W3CDTF">2022-11-11T07:09:00Z</dcterms:modified>
</cp:coreProperties>
</file>